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ind w:left="75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</w:p>
    <w:p>
      <w:pPr>
        <w:pStyle w:val="Normal"/>
        <w:ind w:left="7513"/>
        <w:rPr>
          <w:sz w:val="28"/>
          <w:szCs w:val="28"/>
        </w:rPr>
      </w:pPr>
      <w:r>
        <w:rPr>
          <w:sz w:val="28"/>
          <w:szCs w:val="28"/>
        </w:rPr>
        <w:t xml:space="preserve">к Примерному порядку </w:t>
      </w:r>
      <w:r>
        <w:rPr>
          <w:bCs/>
          <w:sz w:val="28"/>
          <w:szCs w:val="28"/>
        </w:rPr>
        <w:t xml:space="preserve">организации и проведения </w:t>
      </w:r>
      <w:r>
        <w:rPr>
          <w:bCs/>
          <w:sz w:val="28"/>
          <w:szCs w:val="28"/>
        </w:rPr>
        <w:t xml:space="preserve">краевой   олимпиады </w:t>
      </w:r>
      <w:r>
        <w:rPr>
          <w:bCs/>
          <w:sz w:val="28"/>
          <w:szCs w:val="28"/>
        </w:rPr>
        <w:t xml:space="preserve">профессионального мастерства обучающихся среднего профессионального образования</w:t>
      </w:r>
      <w:r>
        <w:rPr>
          <w:sz w:val="28"/>
          <w:szCs w:val="28"/>
        </w:rPr>
      </w:r>
    </w:p>
    <w:p>
      <w:pPr>
        <w:pStyle w:val="Normal"/>
        <w:ind w:left="751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ЗАЯВЛЕНИЕ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  <w:lang w:val="en-US"/>
        </w:rPr>
        <w:t xml:space="preserve"> согласии на обработку персональных данных участника </w:t>
      </w:r>
      <w:r>
        <w:rPr>
          <w:bCs/>
          <w:sz w:val="28"/>
          <w:szCs w:val="28"/>
        </w:rPr>
        <w:t xml:space="preserve">краевой олимпиады </w:t>
      </w:r>
      <w:r>
        <w:rPr>
          <w:bCs/>
          <w:sz w:val="28"/>
          <w:szCs w:val="28"/>
        </w:rPr>
        <w:t xml:space="preserve">профессионального мастерства обучающихся среднего профессионального образования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709"/>
      </w:tblGrid>
      <w:tr>
        <w:trPr/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14709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Профильное направление </w:t>
            </w:r>
            <w:r>
              <w:rPr>
                <w:b w:val="0"/>
                <w:sz w:val="24"/>
                <w:szCs w:val="24"/>
              </w:rPr>
              <w:t xml:space="preserve">краевой</w:t>
            </w:r>
            <w:r>
              <w:rPr>
                <w:b w:val="0"/>
                <w:sz w:val="24"/>
                <w:szCs w:val="24"/>
              </w:rPr>
              <w:t xml:space="preserve"> олимпиады</w:t>
            </w:r>
            <w:r>
              <w:rPr>
                <w:b w:val="0"/>
                <w:sz w:val="24"/>
                <w:szCs w:val="24"/>
              </w:rPr>
              <w:t xml:space="preserve">: </w:t>
            </w:r>
            <w:r>
              <w:rPr>
                <w:b w:val="0"/>
                <w:sz w:val="24"/>
                <w:szCs w:val="24"/>
              </w:rPr>
              <w:t xml:space="preserve">(</w:t>
            </w:r>
            <w:r>
              <w:rPr>
                <w:b w:val="0"/>
                <w:i/>
                <w:sz w:val="24"/>
                <w:szCs w:val="24"/>
              </w:rPr>
              <w:t xml:space="preserve">код и наименование УГС</w:t>
            </w:r>
            <w:r>
              <w:rPr>
                <w:b w:val="0"/>
                <w:sz w:val="24"/>
                <w:szCs w:val="24"/>
              </w:rPr>
              <w:t xml:space="preserve">)</w:t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rPr/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14709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укрупненной группы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</w:t>
            </w:r>
            <w:r>
              <w:rPr>
                <w:i/>
                <w:sz w:val="24"/>
                <w:szCs w:val="24"/>
              </w:rPr>
              <w:t xml:space="preserve">код и наименование специальности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81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63"/>
        <w:gridCol w:w="3373"/>
        <w:gridCol w:w="10876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</w:p>
        </w:tc>
        <w:tc>
          <w:tcPr>
            <w:tcW w:w="337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суб</w:t>
            </w:r>
            <w:r>
              <w:rPr>
                <w:sz w:val="24"/>
                <w:szCs w:val="24"/>
              </w:rPr>
              <w:t xml:space="preserve">ъ</w:t>
            </w:r>
            <w:r>
              <w:rPr>
                <w:sz w:val="24"/>
                <w:szCs w:val="24"/>
              </w:rPr>
              <w:t xml:space="preserve">екта персональных данных</w:t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Я,_______________________________________________________________________________,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(фамилия, имя, отчество</w:t>
            </w:r>
            <w:r>
              <w:rPr>
                <w:sz w:val="24"/>
                <w:szCs w:val="24"/>
              </w:rPr>
              <w:t xml:space="preserve"> участника, родителя или законного представителя несовершеннолетнего</w:t>
            </w:r>
            <w:r>
              <w:rPr>
                <w:sz w:val="24"/>
                <w:szCs w:val="24"/>
              </w:rPr>
              <w:t xml:space="preserve">)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</w:p>
        </w:tc>
        <w:tc>
          <w:tcPr>
            <w:tcW w:w="337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удостоверяющий личность субъекта персонал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ных данных</w:t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серии ________________________ номер ____________________,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и когда в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дан_____________________________________________</w:t>
            </w:r>
            <w:r>
              <w:rPr>
                <w:sz w:val="24"/>
                <w:szCs w:val="24"/>
              </w:rPr>
              <w:t xml:space="preserve">____________________________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________________________________________________________________________________________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</w:p>
        </w:tc>
        <w:tc>
          <w:tcPr>
            <w:tcW w:w="337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субъекта персональных данных</w:t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зарегистрированный по адр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су__________________________________</w:t>
            </w:r>
            <w:r>
              <w:rPr>
                <w:sz w:val="24"/>
                <w:szCs w:val="24"/>
              </w:rPr>
              <w:t xml:space="preserve">___________________________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0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12" w:type="dxa"/>
            <w:gridSpan w:val="3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</w:t>
            </w:r>
            <w:r>
              <w:rPr>
                <w:sz w:val="24"/>
                <w:szCs w:val="24"/>
              </w:rPr>
              <w:t xml:space="preserve">(моего несовершеннолетнего сына, дочери, опекаемого, - нужное подчеркнуть) </w:t>
            </w:r>
            <w:r>
              <w:rPr>
                <w:sz w:val="24"/>
                <w:szCs w:val="24"/>
              </w:rPr>
              <w:t xml:space="preserve">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</w:p>
        </w:tc>
        <w:tc>
          <w:tcPr>
            <w:tcW w:w="337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Оператор персональных да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ных, получивший согласие на обработку персональных да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</w:t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образования Ставропольского края (г. Ставрополь, ул. Лом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носова 3); ГБУ ДО «Краевой Центр развития творчества детей и юношества имени Ю.А. Гагарина» (г. Ставрополь, 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Комсомольская 65)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название профессиональной образовательной организации и адрес местонахождения </w:t>
            </w:r>
            <w:r>
              <w:rPr>
                <w:sz w:val="24"/>
                <w:szCs w:val="24"/>
              </w:rPr>
              <w:t xml:space="preserve">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</w:t>
            </w:r>
            <w:r>
              <w:rPr>
                <w:sz w:val="24"/>
                <w:szCs w:val="24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12" w:type="dxa"/>
            <w:gridSpan w:val="3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целью: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</w:pPr>
            <w:r>
              <w:rPr>
                <w:sz w:val="24"/>
                <w:szCs w:val="24"/>
              </w:rPr>
              <w:t xml:space="preserve">5.</w:t>
            </w:r>
          </w:p>
        </w:tc>
        <w:tc>
          <w:tcPr>
            <w:tcW w:w="337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обработки персональных данных</w:t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12" w:type="dxa"/>
            <w:gridSpan w:val="3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объеме: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</w:p>
        </w:tc>
        <w:tc>
          <w:tcPr>
            <w:tcW w:w="337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обрабатываемых персональных данных</w:t>
            </w:r>
            <w:r>
              <w:rPr>
                <w:sz w:val="24"/>
                <w:szCs w:val="24"/>
              </w:rPr>
              <w:t xml:space="preserve"> участника олимпиады</w:t>
            </w:r>
            <w:r>
              <w:rPr>
                <w:sz w:val="24"/>
                <w:szCs w:val="24"/>
              </w:rPr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отчество, пол, дата рождения, гражданство, документ, удостоверяющий личность (вид док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 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12" w:type="dxa"/>
            <w:gridSpan w:val="3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совершения: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</w:p>
        </w:tc>
        <w:tc>
          <w:tcPr>
            <w:tcW w:w="337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действий с персональными данными, на совершение которых дается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гласие на обработку персональных данных</w:t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действий в отношении персональных данных, которые необходимы для достижения указанных в пун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те 5 целей, включая без ограничения: сбор, систематизацию, накопление, хранение, уточнение (обно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ление, изменение), использование (в том числе передача), обезличивание, блокирование, уничтожение, трансграни</w:t>
            </w: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ную передачу персональных данных с учетом действующего законодательства Российской Федерации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812" w:type="dxa"/>
            <w:gridSpan w:val="3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использованием: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</w:t>
            </w:r>
          </w:p>
        </w:tc>
        <w:tc>
          <w:tcPr>
            <w:tcW w:w="3373" w:type="dxa"/>
            <w:textDirection w:val="lrTb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используемых оп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ратором способов обработки персональных данных</w:t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автоматиз</w:t>
            </w:r>
            <w:r>
              <w:rPr>
                <w:sz w:val="24"/>
                <w:szCs w:val="24"/>
              </w:rPr>
              <w:t xml:space="preserve">ированных средств обработки</w:t>
            </w:r>
            <w:r>
              <w:rPr>
                <w:sz w:val="24"/>
                <w:szCs w:val="24"/>
              </w:rPr>
              <w:t xml:space="preserve"> персональных данных</w:t>
            </w:r>
            <w:r>
              <w:rPr>
                <w:sz w:val="24"/>
                <w:szCs w:val="24"/>
              </w:rPr>
              <w:t xml:space="preserve"> участника олимпиады</w:t>
            </w:r>
            <w:r>
              <w:rPr>
                <w:sz w:val="24"/>
                <w:szCs w:val="24"/>
              </w:rPr>
              <w:t xml:space="preserve">, так и без использования средств автоматизации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</w:p>
        </w:tc>
        <w:tc>
          <w:tcPr>
            <w:tcW w:w="3373" w:type="dxa"/>
            <w:textDirection w:val="lrTb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Срок, в течение которого де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ствует согласие на обработку персональных данных</w:t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3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</w:p>
        </w:tc>
        <w:tc>
          <w:tcPr>
            <w:tcW w:w="3373" w:type="dxa"/>
            <w:textDirection w:val="lrTb"/>
            <w:vAlign w:val="bottom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согласия на обработку персональных данных по инициативе субъекта перс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нальных данных</w:t>
            </w:r>
          </w:p>
        </w:tc>
        <w:tc>
          <w:tcPr>
            <w:tcW w:w="10876" w:type="dxa"/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неправомерного использования предоставленных персональных данных согласие на обработку пе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сональных данных отзывается</w:t>
            </w:r>
            <w:r>
              <w:rPr>
                <w:sz w:val="24"/>
                <w:szCs w:val="24"/>
              </w:rPr>
              <w:t xml:space="preserve"> письменным заявлением</w:t>
            </w:r>
            <w:r>
              <w:rPr>
                <w:sz w:val="24"/>
                <w:szCs w:val="24"/>
              </w:rPr>
              <w:t xml:space="preserve"> участника олимпиады (родителя или законного представителя несовершеннолетнего)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«___» ______________ 20__ г.        ______________     __________________________________________________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пись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(Ф.И.О. субъекта персональных данных)</w:t>
      </w:r>
    </w:p>
    <w:sectPr>
      <w:headerReference w:type="default" r:id="rId6"/>
      <w:type w:val="nextPage"/>
      <w:pgSz w:w="16838" w:h="11906" w:orient="landscape"/>
      <w:pgMar w:top="851" w:right="1134" w:bottom="1418" w:left="1134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3">
    <w:name w:val="Заголовок 3"/>
    <w:basedOn w:val="Normal"/>
    <w:next w:val="Heading3"/>
    <w:link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Header">
    <w:name w:val="Верхний колонтитул"/>
    <w:basedOn w:val="Normal"/>
    <w:next w:val="Header"/>
    <w:link w:val="UserStyle_0"/>
    <w:uiPriority w:val="99"/>
    <w:pPr>
      <w:tabs>
        <w:tab w:val="center" w:pos="4677" w:leader="none"/>
        <w:tab w:val="right" w:pos="9355" w:leader="none"/>
      </w:tabs>
    </w:pPr>
  </w:style>
  <w:style w:type="character" w:styleId="UserStyle_0">
    <w:name w:val="Верхний колонтитул Знак"/>
    <w:basedOn w:val="NormalCharacter"/>
    <w:next w:val="UserStyle_0"/>
    <w:link w:val="Header"/>
    <w:uiPriority w:val="99"/>
  </w:style>
  <w:style w:type="paragraph" w:styleId="Footer">
    <w:name w:val="Нижний колонтитул"/>
    <w:basedOn w:val="Normal"/>
    <w:next w:val="Footer"/>
    <w:link w:val="UserStyle_1"/>
    <w:pPr>
      <w:tabs>
        <w:tab w:val="center" w:pos="4677" w:leader="none"/>
        <w:tab w:val="right" w:pos="9355" w:leader="none"/>
      </w:tabs>
    </w:pPr>
  </w:style>
  <w:style w:type="character" w:styleId="UserStyle_1">
    <w:name w:val="Нижний колонтитул Знак"/>
    <w:basedOn w:val="NormalCharacter"/>
    <w:next w:val="UserStyle_1"/>
    <w:link w:val="Footer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haracters>3762</Characters>
  <CharactersWithSpaces>4413</CharactersWithSpaces>
  <Company>КЦРТДиЮ</Company>
  <DocSecurity>0</DocSecurity>
  <HyperlinksChanged>false</HyperlinksChanged>
  <Lines>31</Lines>
  <Pages>2</Pages>
  <Paragraphs>8</Paragraphs>
  <ScaleCrop>false</ScaleCrop>
  <SharedDoc>false</SharedDoc>
  <Template>Normal</Template>
  <Words>659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Шкальной</dc:creator>
  <cp:lastModifiedBy>krivchenko-os</cp:lastModifiedBy>
  <cp:revision>15</cp:revision>
  <dcterms:created xsi:type="dcterms:W3CDTF">2016-12-16T13:15:00Z</dcterms:created>
  <dcterms:modified xsi:type="dcterms:W3CDTF">2025-08-20T11:39:00Z</dcterms:modified>
  <cp:version>1048576</cp:version>
</cp:coreProperties>
</file>